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B4" w:rsidRPr="00592AA2" w:rsidRDefault="00573CCC" w:rsidP="002003B4">
      <w:pPr>
        <w:jc w:val="both"/>
        <w:rPr>
          <w:b/>
          <w:u w:val="single"/>
        </w:rPr>
      </w:pPr>
      <w:r>
        <w:rPr>
          <w:b/>
          <w:u w:val="single"/>
        </w:rPr>
        <w:t>Visual Content</w:t>
      </w:r>
      <w:r w:rsidR="006911B9">
        <w:rPr>
          <w:b/>
          <w:u w:val="single"/>
        </w:rPr>
        <w:t xml:space="preserve"> Internship</w:t>
      </w:r>
      <w:r w:rsidR="002003B4">
        <w:rPr>
          <w:b/>
          <w:u w:val="single"/>
        </w:rPr>
        <w:t xml:space="preserve"> </w:t>
      </w:r>
    </w:p>
    <w:p w:rsidR="002003B4" w:rsidRPr="00B96FCB" w:rsidRDefault="002003B4" w:rsidP="002003B4">
      <w:pPr>
        <w:jc w:val="both"/>
      </w:pPr>
    </w:p>
    <w:p w:rsidR="002003B4" w:rsidRPr="00F3399D" w:rsidRDefault="002003B4" w:rsidP="002003B4">
      <w:pPr>
        <w:jc w:val="both"/>
        <w:rPr>
          <w:sz w:val="22"/>
        </w:rPr>
      </w:pPr>
      <w:r w:rsidRPr="00F3399D">
        <w:rPr>
          <w:sz w:val="22"/>
        </w:rPr>
        <w:t>This position is responsible for contributing to our marketing team by increasing our brand awareness</w:t>
      </w:r>
      <w:r w:rsidR="006911B9">
        <w:rPr>
          <w:sz w:val="22"/>
        </w:rPr>
        <w:t xml:space="preserve"> </w:t>
      </w:r>
      <w:r w:rsidRPr="00F3399D">
        <w:rPr>
          <w:sz w:val="22"/>
        </w:rPr>
        <w:t>Please note: This is an unpaid internship. However, you will gain valuable, real-world experience in a fast-paced office environment, participate in hands-on opportunities, and work with a dedicated team while gaining insights into the marketing and nonprofit workforce.</w:t>
      </w:r>
    </w:p>
    <w:p w:rsidR="002003B4" w:rsidRPr="00F3399D" w:rsidRDefault="002003B4" w:rsidP="002003B4">
      <w:pPr>
        <w:jc w:val="both"/>
        <w:rPr>
          <w:sz w:val="22"/>
        </w:rPr>
      </w:pPr>
    </w:p>
    <w:p w:rsidR="006911B9" w:rsidRPr="006911B9" w:rsidRDefault="006911B9" w:rsidP="006911B9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6911B9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</w:rPr>
        <w:t>Responsibilities</w:t>
      </w:r>
      <w:r w:rsidRPr="006911B9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015805" w:rsidRDefault="00454433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>
        <w:rPr>
          <w:sz w:val="22"/>
        </w:rPr>
        <w:t>Maintain brand guidelines when creating digital advertising and social media for the affiliate and the ReStore</w:t>
      </w:r>
    </w:p>
    <w:p w:rsidR="00454433" w:rsidRDefault="00454433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>
        <w:rPr>
          <w:sz w:val="22"/>
        </w:rPr>
        <w:t>Ability to work Saturdays for events when needed</w:t>
      </w:r>
    </w:p>
    <w:p w:rsid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Administering and maintaining databases for creative assets and media</w:t>
      </w:r>
    </w:p>
    <w:p w:rsidR="00454433" w:rsidRPr="006911B9" w:rsidRDefault="00454433" w:rsidP="00454433">
      <w:pPr>
        <w:spacing w:after="75"/>
        <w:ind w:left="525"/>
        <w:rPr>
          <w:sz w:val="22"/>
        </w:rPr>
      </w:pPr>
    </w:p>
    <w:p w:rsidR="006911B9" w:rsidRDefault="006911B9" w:rsidP="006911B9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6911B9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</w:rPr>
        <w:t>Requirements</w:t>
      </w:r>
      <w:r w:rsidRPr="006911B9">
        <w:rPr>
          <w:rFonts w:ascii="Verdana" w:eastAsia="Times New Roman" w:hAnsi="Verdana" w:cs="Times New Roman"/>
          <w:color w:val="333333"/>
          <w:sz w:val="21"/>
          <w:szCs w:val="21"/>
        </w:rPr>
        <w:t xml:space="preserve">: 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Enjoys continually brainstorming new ideas for digital media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 xml:space="preserve">Proficient at directing and producing video content including storyboarding, </w:t>
      </w:r>
      <w:r>
        <w:rPr>
          <w:sz w:val="22"/>
        </w:rPr>
        <w:t>and shooting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Strong understanding of photo and video lighting, talent use</w:t>
      </w:r>
      <w:r w:rsidR="00F9198D">
        <w:rPr>
          <w:sz w:val="22"/>
        </w:rPr>
        <w:t>,</w:t>
      </w:r>
      <w:r w:rsidRPr="006911B9">
        <w:rPr>
          <w:sz w:val="22"/>
        </w:rPr>
        <w:t xml:space="preserve"> and related tech</w:t>
      </w:r>
      <w:r>
        <w:rPr>
          <w:sz w:val="22"/>
        </w:rPr>
        <w:t>nology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Willingness to shoot and edit day-to-day videos and photos for digital</w:t>
      </w:r>
      <w:r w:rsidR="000B7A73">
        <w:rPr>
          <w:sz w:val="22"/>
        </w:rPr>
        <w:t xml:space="preserve"> media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Proficient and efficient in shooting, editing</w:t>
      </w:r>
      <w:r w:rsidR="00454433">
        <w:rPr>
          <w:sz w:val="22"/>
        </w:rPr>
        <w:t>,</w:t>
      </w:r>
      <w:r w:rsidRPr="006911B9">
        <w:rPr>
          <w:sz w:val="22"/>
        </w:rPr>
        <w:t xml:space="preserve"> and working within, Adobe Premiere Pro, Lightroom, </w:t>
      </w:r>
      <w:r w:rsidR="00221EF9">
        <w:rPr>
          <w:sz w:val="22"/>
        </w:rPr>
        <w:t xml:space="preserve">and </w:t>
      </w:r>
      <w:r w:rsidR="00454433">
        <w:rPr>
          <w:sz w:val="22"/>
        </w:rPr>
        <w:t>Photoshop.</w:t>
      </w:r>
    </w:p>
    <w:p w:rsidR="006911B9" w:rsidRPr="006911B9" w:rsidRDefault="00454433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>
        <w:rPr>
          <w:sz w:val="22"/>
        </w:rPr>
        <w:t>A</w:t>
      </w:r>
      <w:r w:rsidR="006911B9" w:rsidRPr="006911B9">
        <w:rPr>
          <w:sz w:val="22"/>
        </w:rPr>
        <w:t>bility to generate creative content with attention to</w:t>
      </w:r>
      <w:r w:rsidR="000B7A73">
        <w:rPr>
          <w:sz w:val="22"/>
        </w:rPr>
        <w:t xml:space="preserve"> detail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Excellent organizati</w:t>
      </w:r>
      <w:r>
        <w:rPr>
          <w:sz w:val="22"/>
        </w:rPr>
        <w:t>onal,</w:t>
      </w:r>
      <w:r w:rsidRPr="006911B9">
        <w:rPr>
          <w:sz w:val="22"/>
        </w:rPr>
        <w:t xml:space="preserve"> written</w:t>
      </w:r>
      <w:r>
        <w:rPr>
          <w:sz w:val="22"/>
        </w:rPr>
        <w:t>,</w:t>
      </w:r>
      <w:r w:rsidRPr="006911B9">
        <w:rPr>
          <w:sz w:val="22"/>
        </w:rPr>
        <w:t xml:space="preserve"> and verbal</w:t>
      </w:r>
      <w:r>
        <w:rPr>
          <w:sz w:val="22"/>
        </w:rPr>
        <w:t xml:space="preserve"> skills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Collaborate in the development and implementation of branding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Collaborate on the visual direction for new digital marketing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Enthusiastic about discovering and implementing new technologies and platforms to grow content distribution and increase</w:t>
      </w:r>
    </w:p>
    <w:p w:rsidR="006911B9" w:rsidRP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 xml:space="preserve">Competence in all basic office programs, such as </w:t>
      </w:r>
      <w:r w:rsidR="00CD703E">
        <w:rPr>
          <w:sz w:val="22"/>
        </w:rPr>
        <w:t>MS office</w:t>
      </w:r>
    </w:p>
    <w:p w:rsidR="006911B9" w:rsidRDefault="006911B9" w:rsidP="006911B9">
      <w:pPr>
        <w:numPr>
          <w:ilvl w:val="0"/>
          <w:numId w:val="1"/>
        </w:numPr>
        <w:spacing w:after="75"/>
        <w:ind w:left="525"/>
        <w:rPr>
          <w:sz w:val="22"/>
        </w:rPr>
      </w:pPr>
      <w:r w:rsidRPr="006911B9">
        <w:rPr>
          <w:sz w:val="22"/>
        </w:rPr>
        <w:t>An eagerness to learn, ability to work independently, and readiness for responsibility</w:t>
      </w:r>
    </w:p>
    <w:p w:rsidR="006911B9" w:rsidRDefault="006911B9" w:rsidP="006911B9">
      <w:pPr>
        <w:spacing w:after="75"/>
        <w:ind w:left="165"/>
        <w:rPr>
          <w:sz w:val="22"/>
        </w:rPr>
      </w:pPr>
    </w:p>
    <w:p w:rsidR="006911B9" w:rsidRDefault="006911B9" w:rsidP="006911B9">
      <w:pPr>
        <w:rPr>
          <w:sz w:val="22"/>
        </w:rPr>
      </w:pPr>
      <w:r w:rsidRPr="006911B9">
        <w:rPr>
          <w:b/>
          <w:sz w:val="22"/>
        </w:rPr>
        <w:t>Suggested Majors:</w:t>
      </w:r>
      <w:r w:rsidRPr="006911B9">
        <w:rPr>
          <w:sz w:val="22"/>
        </w:rPr>
        <w:t xml:space="preserve"> BA or MA in or Film, Digital Ad</w:t>
      </w:r>
      <w:r>
        <w:rPr>
          <w:sz w:val="22"/>
        </w:rPr>
        <w:t>vertising or Digital Marketing</w:t>
      </w:r>
    </w:p>
    <w:p w:rsidR="006911B9" w:rsidRPr="006911B9" w:rsidRDefault="006911B9" w:rsidP="006911B9">
      <w:pPr>
        <w:jc w:val="both"/>
        <w:rPr>
          <w:sz w:val="22"/>
        </w:rPr>
      </w:pPr>
      <w:bookmarkStart w:id="0" w:name="_GoBack"/>
      <w:bookmarkEnd w:id="0"/>
    </w:p>
    <w:p w:rsidR="006911B9" w:rsidRPr="006911B9" w:rsidRDefault="00DC061E" w:rsidP="006911B9">
      <w:pPr>
        <w:jc w:val="both"/>
        <w:rPr>
          <w:sz w:val="22"/>
        </w:rPr>
      </w:pPr>
      <w:r>
        <w:rPr>
          <w:sz w:val="22"/>
        </w:rPr>
        <w:t>This position is un-</w:t>
      </w:r>
      <w:r w:rsidR="006911B9" w:rsidRPr="006911B9">
        <w:rPr>
          <w:sz w:val="22"/>
        </w:rPr>
        <w:t>paid, but the experience you will gain is priceless.</w:t>
      </w:r>
    </w:p>
    <w:p w:rsidR="006911B9" w:rsidRPr="00F3399D" w:rsidRDefault="006911B9" w:rsidP="006911B9">
      <w:pPr>
        <w:jc w:val="both"/>
        <w:rPr>
          <w:sz w:val="22"/>
        </w:rPr>
      </w:pPr>
    </w:p>
    <w:p w:rsidR="006911B9" w:rsidRPr="00F3399D" w:rsidRDefault="006911B9" w:rsidP="006911B9">
      <w:pPr>
        <w:jc w:val="both"/>
        <w:rPr>
          <w:sz w:val="22"/>
        </w:rPr>
      </w:pPr>
      <w:r w:rsidRPr="006911B9">
        <w:rPr>
          <w:b/>
          <w:sz w:val="22"/>
        </w:rPr>
        <w:t>This position reports to:</w:t>
      </w:r>
      <w:r w:rsidRPr="00F3399D">
        <w:rPr>
          <w:sz w:val="22"/>
        </w:rPr>
        <w:t xml:space="preserve"> Marketing Coordinator</w:t>
      </w:r>
    </w:p>
    <w:sectPr w:rsidR="006911B9" w:rsidRPr="00F3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939"/>
    <w:multiLevelType w:val="multilevel"/>
    <w:tmpl w:val="49BE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C1F5E"/>
    <w:multiLevelType w:val="multilevel"/>
    <w:tmpl w:val="12A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8D"/>
    <w:rsid w:val="00015805"/>
    <w:rsid w:val="000B7A73"/>
    <w:rsid w:val="002003B4"/>
    <w:rsid w:val="00221EF9"/>
    <w:rsid w:val="00454433"/>
    <w:rsid w:val="004D1C8D"/>
    <w:rsid w:val="00573CCC"/>
    <w:rsid w:val="00623273"/>
    <w:rsid w:val="006911B9"/>
    <w:rsid w:val="00C55167"/>
    <w:rsid w:val="00CD703E"/>
    <w:rsid w:val="00D7229A"/>
    <w:rsid w:val="00DC061E"/>
    <w:rsid w:val="00E0618B"/>
    <w:rsid w:val="00F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1C73"/>
  <w15:docId w15:val="{59D38C7B-D9FF-43F6-8B43-4D9AB915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1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11B9"/>
    <w:rPr>
      <w:b/>
      <w:bCs/>
    </w:rPr>
  </w:style>
  <w:style w:type="paragraph" w:styleId="ListParagraph">
    <w:name w:val="List Paragraph"/>
    <w:basedOn w:val="Normal"/>
    <w:uiPriority w:val="34"/>
    <w:qFormat/>
    <w:rsid w:val="0069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 Krishna Naik</dc:creator>
  <cp:lastModifiedBy>Deepa Krishna Naik</cp:lastModifiedBy>
  <cp:revision>4</cp:revision>
  <cp:lastPrinted>2019-08-06T19:08:00Z</cp:lastPrinted>
  <dcterms:created xsi:type="dcterms:W3CDTF">2019-08-06T19:07:00Z</dcterms:created>
  <dcterms:modified xsi:type="dcterms:W3CDTF">2022-05-18T18:28:00Z</dcterms:modified>
</cp:coreProperties>
</file>